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AC" w:rsidRPr="003E2AAC" w:rsidRDefault="003E2AAC" w:rsidP="005E0EDC">
      <w:pPr>
        <w:ind w:firstLine="0"/>
        <w:jc w:val="center"/>
        <w:rPr>
          <w:rFonts w:ascii="Times New Roman" w:hAnsi="Times New Roman"/>
          <w:b/>
          <w:smallCaps/>
          <w:color w:val="000000" w:themeColor="text1"/>
          <w:sz w:val="28"/>
          <w:szCs w:val="28"/>
        </w:rPr>
      </w:pPr>
      <w:r w:rsidRPr="003E2AAC">
        <w:rPr>
          <w:rFonts w:ascii="Times New Roman" w:hAnsi="Times New Roman"/>
          <w:b/>
          <w:smallCaps/>
          <w:color w:val="000000" w:themeColor="text1"/>
          <w:sz w:val="28"/>
          <w:szCs w:val="28"/>
        </w:rPr>
        <w:t>АДМИНИСТРАЦИЯ</w:t>
      </w:r>
    </w:p>
    <w:p w:rsidR="003E2AAC" w:rsidRPr="003E2AAC" w:rsidRDefault="00787C17" w:rsidP="003E2AAC">
      <w:pPr>
        <w:jc w:val="center"/>
        <w:rPr>
          <w:rFonts w:ascii="Times New Roman" w:hAnsi="Times New Roman"/>
          <w:b/>
          <w:smallCap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mallCaps/>
          <w:color w:val="000000" w:themeColor="text1"/>
          <w:sz w:val="28"/>
          <w:szCs w:val="28"/>
        </w:rPr>
        <w:t xml:space="preserve">НОВОБОГОРОДИЦКОГО </w:t>
      </w:r>
      <w:r w:rsidR="003E2AAC" w:rsidRPr="003E2AAC">
        <w:rPr>
          <w:rFonts w:ascii="Times New Roman" w:hAnsi="Times New Roman"/>
          <w:b/>
          <w:smallCaps/>
          <w:color w:val="000000" w:themeColor="text1"/>
          <w:sz w:val="28"/>
          <w:szCs w:val="28"/>
        </w:rPr>
        <w:t xml:space="preserve">СЕЛЬСКОГО ПОСЕЛЕНИЯ </w:t>
      </w:r>
    </w:p>
    <w:p w:rsidR="003E2AAC" w:rsidRPr="003E2AAC" w:rsidRDefault="003E2AAC" w:rsidP="003E2AAC">
      <w:pPr>
        <w:jc w:val="center"/>
        <w:rPr>
          <w:rFonts w:ascii="Times New Roman" w:hAnsi="Times New Roman"/>
          <w:b/>
          <w:smallCaps/>
          <w:color w:val="000000" w:themeColor="text1"/>
          <w:sz w:val="28"/>
          <w:szCs w:val="28"/>
        </w:rPr>
      </w:pPr>
      <w:r w:rsidRPr="003E2AAC">
        <w:rPr>
          <w:rFonts w:ascii="Times New Roman" w:hAnsi="Times New Roman"/>
          <w:b/>
          <w:smallCaps/>
          <w:color w:val="000000" w:themeColor="text1"/>
          <w:sz w:val="28"/>
          <w:szCs w:val="28"/>
        </w:rPr>
        <w:t>ПЕТРОПАВЛОВСКОГО МУНИЦИПАЛЬНОГО РАЙОНА</w:t>
      </w:r>
    </w:p>
    <w:p w:rsidR="003E2AAC" w:rsidRPr="003E2AAC" w:rsidRDefault="003E2AAC" w:rsidP="003E2AAC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E2AAC">
        <w:rPr>
          <w:rFonts w:ascii="Times New Roman" w:hAnsi="Times New Roman"/>
          <w:b/>
          <w:smallCaps/>
          <w:color w:val="000000" w:themeColor="text1"/>
          <w:sz w:val="28"/>
          <w:szCs w:val="28"/>
        </w:rPr>
        <w:t>ВОРОНЕЖСКОЙ ОБЛАСТИ</w:t>
      </w:r>
    </w:p>
    <w:p w:rsidR="003E2AAC" w:rsidRPr="003E2AAC" w:rsidRDefault="003E2AAC" w:rsidP="003E2AAC">
      <w:pPr>
        <w:spacing w:line="288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E2AAC" w:rsidRPr="003E2AAC" w:rsidRDefault="003E2AAC" w:rsidP="003E2AAC">
      <w:pPr>
        <w:spacing w:line="288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E2AAC">
        <w:rPr>
          <w:rFonts w:ascii="Times New Roman" w:hAnsi="Times New Roman"/>
          <w:b/>
          <w:color w:val="000000" w:themeColor="text1"/>
          <w:sz w:val="28"/>
          <w:szCs w:val="28"/>
        </w:rPr>
        <w:t>ПОСТАНОВЛЕНИЕ</w:t>
      </w:r>
      <w:r w:rsidRPr="003E2A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E2AAC" w:rsidRPr="003E2AAC" w:rsidRDefault="003E2AAC" w:rsidP="003E2AAC">
      <w:pPr>
        <w:spacing w:line="288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B628D" w:rsidRDefault="00367156" w:rsidP="000A2B85">
      <w:pPr>
        <w:spacing w:line="288" w:lineRule="auto"/>
        <w:ind w:firstLine="0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от   15.03.</w:t>
      </w:r>
      <w:r w:rsidR="003E2AAC" w:rsidRPr="003E2AAC">
        <w:rPr>
          <w:rFonts w:ascii="Times New Roman" w:hAnsi="Times New Roman"/>
          <w:color w:val="000000" w:themeColor="text1"/>
          <w:sz w:val="28"/>
          <w:szCs w:val="28"/>
          <w:u w:val="single"/>
        </w:rPr>
        <w:t>2017  г. №</w:t>
      </w:r>
      <w:r w:rsidRPr="00367156">
        <w:rPr>
          <w:rFonts w:ascii="Times New Roman" w:hAnsi="Times New Roman"/>
          <w:color w:val="000000" w:themeColor="text1"/>
          <w:sz w:val="28"/>
          <w:szCs w:val="28"/>
          <w:u w:val="single"/>
        </w:rPr>
        <w:t>2</w:t>
      </w:r>
      <w:r w:rsidR="00787C17">
        <w:rPr>
          <w:rFonts w:ascii="Times New Roman" w:hAnsi="Times New Roman"/>
          <w:color w:val="000000" w:themeColor="text1"/>
          <w:sz w:val="28"/>
          <w:szCs w:val="28"/>
          <w:u w:val="single"/>
        </w:rPr>
        <w:t>2</w:t>
      </w:r>
    </w:p>
    <w:p w:rsidR="000A2B85" w:rsidRDefault="000A2B85" w:rsidP="000A2B85">
      <w:pPr>
        <w:spacing w:line="288" w:lineRule="auto"/>
        <w:ind w:firstLine="0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EE7330" w:rsidRPr="000A2B85" w:rsidRDefault="003E2AAC" w:rsidP="000A2B85">
      <w:pPr>
        <w:spacing w:line="288" w:lineRule="auto"/>
        <w:ind w:firstLine="0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3E2AAC">
        <w:rPr>
          <w:rFonts w:ascii="Times New Roman" w:hAnsi="Times New Roman"/>
          <w:color w:val="000000" w:themeColor="text1"/>
          <w:sz w:val="28"/>
          <w:szCs w:val="28"/>
        </w:rPr>
        <w:t>О реализации  Указа Президента</w:t>
      </w:r>
    </w:p>
    <w:p w:rsidR="003E2AAC" w:rsidRPr="003E2AAC" w:rsidRDefault="003E2AAC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2AAC">
        <w:rPr>
          <w:rFonts w:ascii="Times New Roman" w:hAnsi="Times New Roman" w:cs="Times New Roman"/>
          <w:color w:val="000000" w:themeColor="text1"/>
          <w:sz w:val="28"/>
          <w:szCs w:val="28"/>
        </w:rPr>
        <w:t>РФ от 21 июля 2010 года №925</w:t>
      </w:r>
    </w:p>
    <w:p w:rsidR="00787C17" w:rsidRDefault="00787C17" w:rsidP="00787C17">
      <w:pPr>
        <w:spacing w:line="288" w:lineRule="auto"/>
        <w:ind w:firstLine="0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(с изменениями от 03.07.2017 г. № 37)</w:t>
      </w:r>
      <w:r w:rsidRPr="00367156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 </w:t>
      </w:r>
    </w:p>
    <w:p w:rsidR="00EE7330" w:rsidRPr="003E2AAC" w:rsidRDefault="00EE7330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2AAC" w:rsidRDefault="00EE733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E2AA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02.03.2007</w:t>
      </w:r>
      <w:r w:rsidR="00CB4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3E2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 25-ФЗ "О муниципальной службе в Российской Федерации", Федеральным законом от 25.12.2008</w:t>
      </w:r>
      <w:r w:rsidR="00CB4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3E2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 273-ФЗ "О противодействии коррупции", Федеральным законом от 03.12.2012</w:t>
      </w:r>
      <w:r w:rsidR="00CB4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3E2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 230-ФЗ "О контроле за соответствием расходов лиц, замещающих государственные должности, и иных лиц их доходам", Указом Президента Российской Федерации от 21.07.2010</w:t>
      </w:r>
      <w:r w:rsidR="00CB4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3E2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 925 "О мерах по реализации</w:t>
      </w:r>
      <w:proofErr w:type="gramEnd"/>
      <w:r w:rsidRPr="003E2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отдельных положений Федерального закона "О противодействии коррупции", </w:t>
      </w:r>
      <w:r w:rsidR="00D36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787C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Новобогородицкого </w:t>
      </w:r>
      <w:r w:rsidR="003E2AAC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постановляет:</w:t>
      </w:r>
    </w:p>
    <w:p w:rsidR="003E2AAC" w:rsidRDefault="003E2AA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7330" w:rsidRPr="003E2AAC" w:rsidRDefault="003E2AA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E7330" w:rsidRPr="003E2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EE7330" w:rsidRPr="003E2AAC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Установить, что гражданин, замещавший должность муниципальной службы</w:t>
      </w:r>
      <w:r w:rsidR="00D36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787C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Новобогородицкого </w:t>
      </w:r>
      <w:r w:rsidR="00F771F2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EE7330" w:rsidRPr="003E2AAC">
        <w:rPr>
          <w:rFonts w:ascii="Times New Roman" w:hAnsi="Times New Roman" w:cs="Times New Roman"/>
          <w:color w:val="000000" w:themeColor="text1"/>
          <w:sz w:val="28"/>
          <w:szCs w:val="28"/>
        </w:rPr>
        <w:t>, включен</w:t>
      </w:r>
      <w:r w:rsidR="00F771F2">
        <w:rPr>
          <w:rFonts w:ascii="Times New Roman" w:hAnsi="Times New Roman" w:cs="Times New Roman"/>
          <w:color w:val="000000" w:themeColor="text1"/>
          <w:sz w:val="28"/>
          <w:szCs w:val="28"/>
        </w:rPr>
        <w:t>ную в перечень</w:t>
      </w:r>
      <w:r w:rsidR="008C4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должносте</w:t>
      </w:r>
      <w:r w:rsidR="00D36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муниципальной службы </w:t>
      </w:r>
      <w:r w:rsidR="00787C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Новобогородицкого </w:t>
      </w:r>
      <w:r w:rsidR="008C4956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</w:t>
      </w:r>
      <w:r w:rsidR="004D1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несовершеннолетних детей, при</w:t>
      </w:r>
      <w:proofErr w:type="gramEnd"/>
      <w:r w:rsidR="004D1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D1E48">
        <w:rPr>
          <w:rFonts w:ascii="Times New Roman" w:hAnsi="Times New Roman" w:cs="Times New Roman"/>
          <w:color w:val="000000" w:themeColor="text1"/>
          <w:sz w:val="28"/>
          <w:szCs w:val="28"/>
        </w:rPr>
        <w:t>замещении</w:t>
      </w:r>
      <w:proofErr w:type="gramEnd"/>
      <w:r w:rsidR="004D1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детей, утвержденный решением Совета народных депутатов</w:t>
      </w:r>
      <w:r w:rsidR="00D36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7C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Новобогородицкого </w:t>
      </w:r>
      <w:r w:rsidR="004D1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от </w:t>
      </w:r>
      <w:r w:rsidR="00921B9F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D36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.08.2015 года </w:t>
      </w:r>
      <w:r w:rsidR="004D1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D36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1B9F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D36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7330" w:rsidRPr="003E2AAC">
        <w:rPr>
          <w:rFonts w:ascii="Times New Roman" w:hAnsi="Times New Roman" w:cs="Times New Roman"/>
          <w:color w:val="000000" w:themeColor="text1"/>
          <w:sz w:val="28"/>
          <w:szCs w:val="28"/>
        </w:rPr>
        <w:t>, в течение двух лет после увольнения с муниципальной службы:</w:t>
      </w:r>
    </w:p>
    <w:p w:rsidR="00BB628D" w:rsidRPr="00BB628D" w:rsidRDefault="00BB628D" w:rsidP="00BB628D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sz w:val="28"/>
          <w:szCs w:val="28"/>
        </w:rPr>
      </w:pPr>
      <w:bookmarkStart w:id="0" w:name="P22"/>
      <w:bookmarkEnd w:id="0"/>
      <w:proofErr w:type="gramStart"/>
      <w:r w:rsidRPr="00BB628D">
        <w:rPr>
          <w:rFonts w:ascii="Times New Roman" w:hAnsi="Times New Roman"/>
          <w:b/>
          <w:bCs/>
          <w:sz w:val="28"/>
          <w:szCs w:val="28"/>
        </w:rPr>
        <w:t xml:space="preserve">а) </w:t>
      </w:r>
      <w:r w:rsidRPr="00BB628D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 муниципального </w:t>
      </w:r>
      <w:r w:rsidRPr="00BB628D">
        <w:rPr>
          <w:rFonts w:ascii="Times New Roman" w:eastAsia="Calibri" w:hAnsi="Times New Roman"/>
          <w:b/>
          <w:bCs/>
          <w:sz w:val="28"/>
          <w:szCs w:val="28"/>
          <w:lang w:eastAsia="en-US"/>
        </w:rPr>
        <w:lastRenderedPageBreak/>
        <w:t>служащего, с согласия соответствующей комиссии по соблюдению требований к служебному</w:t>
      </w:r>
      <w:proofErr w:type="gramEnd"/>
      <w:r w:rsidRPr="00BB628D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поведению муниципальных служащих и урегулированию конфликта интересов,</w:t>
      </w:r>
      <w:r w:rsidRPr="00BB628D">
        <w:rPr>
          <w:rFonts w:ascii="Times New Roman" w:hAnsi="Times New Roman"/>
          <w:b/>
          <w:bCs/>
          <w:sz w:val="28"/>
          <w:szCs w:val="28"/>
        </w:rPr>
        <w:t xml:space="preserve"> которое  дается в порядке, установленном Положением о данной комиссии.</w:t>
      </w:r>
    </w:p>
    <w:p w:rsidR="00EE7330" w:rsidRDefault="00BB628D" w:rsidP="00BB628D">
      <w:pPr>
        <w:pStyle w:val="ConsPlusNormal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BB628D">
        <w:rPr>
          <w:rFonts w:ascii="Times New Roman" w:hAnsi="Times New Roman"/>
          <w:b/>
          <w:bCs/>
          <w:sz w:val="28"/>
          <w:szCs w:val="28"/>
        </w:rPr>
        <w:t xml:space="preserve">б) </w:t>
      </w:r>
      <w:proofErr w:type="gramStart"/>
      <w:r w:rsidRPr="00BB628D">
        <w:rPr>
          <w:rFonts w:ascii="Times New Roman" w:hAnsi="Times New Roman"/>
          <w:b/>
          <w:bCs/>
          <w:sz w:val="28"/>
          <w:szCs w:val="28"/>
        </w:rPr>
        <w:t>обязан</w:t>
      </w:r>
      <w:proofErr w:type="gramEnd"/>
      <w:r w:rsidRPr="00BB628D">
        <w:rPr>
          <w:rFonts w:ascii="Times New Roman" w:hAnsi="Times New Roman"/>
          <w:b/>
          <w:bCs/>
          <w:sz w:val="28"/>
          <w:szCs w:val="28"/>
        </w:rPr>
        <w:t xml:space="preserve">  при заключении трудовых  и (или) гражданско-правовых договоров на выполнение работ (оказание услуг)  в случае, предусмотренном подпунктом «а» настоящего пункта, сообщать работодателю сведения о последнем месте муниципальной службы с соблюдением законодательства РФ о государственной тайне.</w:t>
      </w:r>
    </w:p>
    <w:p w:rsidR="00BB628D" w:rsidRPr="00BB628D" w:rsidRDefault="00BB628D" w:rsidP="00BB628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 подпункты «а» и «б»  пункта 1 изложены в новой редакции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согласно постановления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№ </w:t>
      </w:r>
      <w:r w:rsidR="00921B9F">
        <w:rPr>
          <w:rFonts w:ascii="Times New Roman" w:hAnsi="Times New Roman"/>
          <w:b/>
          <w:bCs/>
          <w:sz w:val="28"/>
          <w:szCs w:val="28"/>
        </w:rPr>
        <w:t>37</w:t>
      </w:r>
      <w:r>
        <w:rPr>
          <w:rFonts w:ascii="Times New Roman" w:hAnsi="Times New Roman"/>
          <w:b/>
          <w:bCs/>
          <w:sz w:val="28"/>
          <w:szCs w:val="28"/>
        </w:rPr>
        <w:t xml:space="preserve"> от 03.07.2017 года)</w:t>
      </w:r>
    </w:p>
    <w:p w:rsidR="003D3174" w:rsidRDefault="00CB437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E7330" w:rsidRPr="003E2AAC">
        <w:rPr>
          <w:rFonts w:ascii="Times New Roman" w:hAnsi="Times New Roman" w:cs="Times New Roman"/>
          <w:color w:val="000000" w:themeColor="text1"/>
          <w:sz w:val="28"/>
          <w:szCs w:val="28"/>
        </w:rPr>
        <w:t>. Призна</w:t>
      </w:r>
      <w:r w:rsidR="004D1E48">
        <w:rPr>
          <w:rFonts w:ascii="Times New Roman" w:hAnsi="Times New Roman" w:cs="Times New Roman"/>
          <w:color w:val="000000" w:themeColor="text1"/>
          <w:sz w:val="28"/>
          <w:szCs w:val="28"/>
        </w:rPr>
        <w:t>ть утратившими  силу постановления</w:t>
      </w:r>
      <w:r w:rsidR="00EE7330" w:rsidRPr="003E2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D36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7C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Новобогородицкого </w:t>
      </w:r>
      <w:r w:rsidR="003D3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поселения:</w:t>
      </w:r>
    </w:p>
    <w:p w:rsidR="004D1E48" w:rsidRDefault="00D3651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03.12.2010 г. </w:t>
      </w:r>
      <w:r w:rsidR="003D3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42</w:t>
      </w:r>
      <w:r w:rsidR="003D3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EE7330" w:rsidRPr="003E2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3174">
        <w:rPr>
          <w:rFonts w:ascii="Times New Roman" w:hAnsi="Times New Roman" w:cs="Times New Roman"/>
          <w:color w:val="000000" w:themeColor="text1"/>
          <w:sz w:val="28"/>
          <w:szCs w:val="28"/>
        </w:rPr>
        <w:t>О реализации Указа Президента РФ от 21 июля 2010 года №925»;</w:t>
      </w:r>
    </w:p>
    <w:p w:rsidR="003D3174" w:rsidRDefault="005E0ED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 25.04.2013 г. </w:t>
      </w:r>
      <w:r w:rsidR="000A2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="000A2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 О внесении изменений в постановление администрации </w:t>
      </w:r>
      <w:r w:rsidR="00787C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Новобогородицкого </w:t>
      </w:r>
      <w:r w:rsidR="000A2B85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42  от 03.12.2010 г.</w:t>
      </w:r>
      <w:r w:rsidR="000A2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реализации Указа Президента РФ от 21 июля 2010 года №925»</w:t>
      </w:r>
      <w:r w:rsidR="003D317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EE7330" w:rsidRDefault="00CB4379" w:rsidP="00CB437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E7330" w:rsidRPr="003E2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постановление  вступает  в силу с момента его обнародования.</w:t>
      </w:r>
    </w:p>
    <w:p w:rsidR="00CB4379" w:rsidRDefault="00CB4379" w:rsidP="00CB437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4379" w:rsidRDefault="00CB4379" w:rsidP="00CB437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4379" w:rsidRDefault="00CB4379" w:rsidP="00CB437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4379" w:rsidRDefault="005E0EDC" w:rsidP="00CB43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787C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Новобогородицкого </w:t>
      </w:r>
      <w:r w:rsidR="00CB4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</w:p>
    <w:p w:rsidR="00367156" w:rsidRDefault="005E0EDC" w:rsidP="00CB43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67156" w:rsidSect="003E2A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</w:t>
      </w:r>
      <w:r w:rsidR="00CB4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 </w:t>
      </w:r>
      <w:r w:rsidR="00787C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А.И. </w:t>
      </w:r>
      <w:proofErr w:type="spellStart"/>
      <w:r w:rsidR="00787C17">
        <w:rPr>
          <w:rFonts w:ascii="Times New Roman" w:hAnsi="Times New Roman" w:cs="Times New Roman"/>
          <w:color w:val="000000" w:themeColor="text1"/>
          <w:sz w:val="28"/>
          <w:szCs w:val="28"/>
        </w:rPr>
        <w:t>Салтунов</w:t>
      </w:r>
      <w:proofErr w:type="spellEnd"/>
      <w:r w:rsidR="00787C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5370C" w:rsidRPr="004E5CEE" w:rsidRDefault="00CB4379" w:rsidP="00E5370C">
      <w:pPr>
        <w:pStyle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            </w:t>
      </w:r>
    </w:p>
    <w:sectPr w:rsidR="00E5370C" w:rsidRPr="004E5CEE" w:rsidSect="003E2AAC">
      <w:pgSz w:w="16838" w:h="11905" w:orient="landscape"/>
      <w:pgMar w:top="1701" w:right="1134" w:bottom="850" w:left="1134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330"/>
    <w:rsid w:val="00022588"/>
    <w:rsid w:val="0002633D"/>
    <w:rsid w:val="0004581C"/>
    <w:rsid w:val="00073E83"/>
    <w:rsid w:val="000A2B85"/>
    <w:rsid w:val="000B58BE"/>
    <w:rsid w:val="000C51E0"/>
    <w:rsid w:val="00130120"/>
    <w:rsid w:val="00134CFE"/>
    <w:rsid w:val="00136CE4"/>
    <w:rsid w:val="00162B5D"/>
    <w:rsid w:val="0018433B"/>
    <w:rsid w:val="00195DAC"/>
    <w:rsid w:val="001A5094"/>
    <w:rsid w:val="001D0657"/>
    <w:rsid w:val="001E4F5F"/>
    <w:rsid w:val="00206398"/>
    <w:rsid w:val="002109B6"/>
    <w:rsid w:val="00213427"/>
    <w:rsid w:val="00256ECF"/>
    <w:rsid w:val="002657D5"/>
    <w:rsid w:val="00265BE2"/>
    <w:rsid w:val="00294B3C"/>
    <w:rsid w:val="002A657D"/>
    <w:rsid w:val="002A7EB1"/>
    <w:rsid w:val="002B41F9"/>
    <w:rsid w:val="002C31D3"/>
    <w:rsid w:val="002D68CA"/>
    <w:rsid w:val="002E0515"/>
    <w:rsid w:val="00314EA8"/>
    <w:rsid w:val="00336CCE"/>
    <w:rsid w:val="003463AA"/>
    <w:rsid w:val="00367156"/>
    <w:rsid w:val="003B4949"/>
    <w:rsid w:val="003C1AD8"/>
    <w:rsid w:val="003D057C"/>
    <w:rsid w:val="003D3174"/>
    <w:rsid w:val="003E2AAC"/>
    <w:rsid w:val="003E6B53"/>
    <w:rsid w:val="00413BE7"/>
    <w:rsid w:val="00414326"/>
    <w:rsid w:val="00422A00"/>
    <w:rsid w:val="00453AD6"/>
    <w:rsid w:val="004A0AF7"/>
    <w:rsid w:val="004B3BFE"/>
    <w:rsid w:val="004C6293"/>
    <w:rsid w:val="004D1E48"/>
    <w:rsid w:val="004D7D14"/>
    <w:rsid w:val="004D7F55"/>
    <w:rsid w:val="004F0CCB"/>
    <w:rsid w:val="004F1B70"/>
    <w:rsid w:val="004F1FE2"/>
    <w:rsid w:val="004F6064"/>
    <w:rsid w:val="00501995"/>
    <w:rsid w:val="00515E18"/>
    <w:rsid w:val="00526BC7"/>
    <w:rsid w:val="0055599B"/>
    <w:rsid w:val="00562EB0"/>
    <w:rsid w:val="0056721C"/>
    <w:rsid w:val="00567DAE"/>
    <w:rsid w:val="00587216"/>
    <w:rsid w:val="00597576"/>
    <w:rsid w:val="005A0DD1"/>
    <w:rsid w:val="005A4185"/>
    <w:rsid w:val="005A4BD9"/>
    <w:rsid w:val="005B5CCC"/>
    <w:rsid w:val="005C03C1"/>
    <w:rsid w:val="005C1D01"/>
    <w:rsid w:val="005C77BD"/>
    <w:rsid w:val="005D62EA"/>
    <w:rsid w:val="005E0EDC"/>
    <w:rsid w:val="005E7EC0"/>
    <w:rsid w:val="00675AD7"/>
    <w:rsid w:val="006811D5"/>
    <w:rsid w:val="00681E50"/>
    <w:rsid w:val="006825FB"/>
    <w:rsid w:val="00694D9B"/>
    <w:rsid w:val="006B6B48"/>
    <w:rsid w:val="006C4617"/>
    <w:rsid w:val="006E1B14"/>
    <w:rsid w:val="006E6FFC"/>
    <w:rsid w:val="006F0F2E"/>
    <w:rsid w:val="00704778"/>
    <w:rsid w:val="00715C07"/>
    <w:rsid w:val="00721AFE"/>
    <w:rsid w:val="007338C5"/>
    <w:rsid w:val="00737B01"/>
    <w:rsid w:val="00787C17"/>
    <w:rsid w:val="00796221"/>
    <w:rsid w:val="007C50B8"/>
    <w:rsid w:val="007E79CA"/>
    <w:rsid w:val="007F7E39"/>
    <w:rsid w:val="0081301B"/>
    <w:rsid w:val="00826664"/>
    <w:rsid w:val="00835843"/>
    <w:rsid w:val="0088614B"/>
    <w:rsid w:val="008B69C8"/>
    <w:rsid w:val="008B75B9"/>
    <w:rsid w:val="008C4956"/>
    <w:rsid w:val="008D6EEB"/>
    <w:rsid w:val="008F05A2"/>
    <w:rsid w:val="00910E51"/>
    <w:rsid w:val="00921B9F"/>
    <w:rsid w:val="009276D4"/>
    <w:rsid w:val="009401F6"/>
    <w:rsid w:val="00944A31"/>
    <w:rsid w:val="00952166"/>
    <w:rsid w:val="0097645B"/>
    <w:rsid w:val="009A09AB"/>
    <w:rsid w:val="009F7609"/>
    <w:rsid w:val="00A37CFE"/>
    <w:rsid w:val="00A435DA"/>
    <w:rsid w:val="00A54035"/>
    <w:rsid w:val="00A853DC"/>
    <w:rsid w:val="00A932DD"/>
    <w:rsid w:val="00AA2F85"/>
    <w:rsid w:val="00AB46C7"/>
    <w:rsid w:val="00AD35E6"/>
    <w:rsid w:val="00AD6601"/>
    <w:rsid w:val="00AD675F"/>
    <w:rsid w:val="00AE0FE6"/>
    <w:rsid w:val="00AE7FEF"/>
    <w:rsid w:val="00B01B81"/>
    <w:rsid w:val="00B567DD"/>
    <w:rsid w:val="00B773C7"/>
    <w:rsid w:val="00B83745"/>
    <w:rsid w:val="00BA5453"/>
    <w:rsid w:val="00BA7F94"/>
    <w:rsid w:val="00BB628D"/>
    <w:rsid w:val="00BC0960"/>
    <w:rsid w:val="00BD790C"/>
    <w:rsid w:val="00C007FD"/>
    <w:rsid w:val="00C1289D"/>
    <w:rsid w:val="00C166AE"/>
    <w:rsid w:val="00C1680D"/>
    <w:rsid w:val="00C40837"/>
    <w:rsid w:val="00C46B00"/>
    <w:rsid w:val="00C5256A"/>
    <w:rsid w:val="00C547C2"/>
    <w:rsid w:val="00C6041A"/>
    <w:rsid w:val="00C64824"/>
    <w:rsid w:val="00C72200"/>
    <w:rsid w:val="00C7328C"/>
    <w:rsid w:val="00C76C2A"/>
    <w:rsid w:val="00C94ADC"/>
    <w:rsid w:val="00CB4379"/>
    <w:rsid w:val="00CC74DF"/>
    <w:rsid w:val="00CD37CE"/>
    <w:rsid w:val="00CF64EE"/>
    <w:rsid w:val="00D074BD"/>
    <w:rsid w:val="00D105F6"/>
    <w:rsid w:val="00D17303"/>
    <w:rsid w:val="00D175E0"/>
    <w:rsid w:val="00D2311C"/>
    <w:rsid w:val="00D239FF"/>
    <w:rsid w:val="00D3651A"/>
    <w:rsid w:val="00D45E67"/>
    <w:rsid w:val="00D47211"/>
    <w:rsid w:val="00D5282C"/>
    <w:rsid w:val="00D62507"/>
    <w:rsid w:val="00D84C2A"/>
    <w:rsid w:val="00D85795"/>
    <w:rsid w:val="00D974D3"/>
    <w:rsid w:val="00DA2DA5"/>
    <w:rsid w:val="00DA3EE6"/>
    <w:rsid w:val="00DA5F48"/>
    <w:rsid w:val="00DC4099"/>
    <w:rsid w:val="00E06FC2"/>
    <w:rsid w:val="00E132E3"/>
    <w:rsid w:val="00E5370C"/>
    <w:rsid w:val="00E80120"/>
    <w:rsid w:val="00E85EAD"/>
    <w:rsid w:val="00EA3A86"/>
    <w:rsid w:val="00EC3665"/>
    <w:rsid w:val="00EC7C3B"/>
    <w:rsid w:val="00ED3D45"/>
    <w:rsid w:val="00EE360B"/>
    <w:rsid w:val="00EE67FB"/>
    <w:rsid w:val="00EE7330"/>
    <w:rsid w:val="00F054A0"/>
    <w:rsid w:val="00F2224D"/>
    <w:rsid w:val="00F25FEA"/>
    <w:rsid w:val="00F26180"/>
    <w:rsid w:val="00F26D41"/>
    <w:rsid w:val="00F64DC0"/>
    <w:rsid w:val="00F73D40"/>
    <w:rsid w:val="00F771F2"/>
    <w:rsid w:val="00F820EC"/>
    <w:rsid w:val="00FB048B"/>
    <w:rsid w:val="00FE32ED"/>
    <w:rsid w:val="00FF4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E2AA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73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73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E73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E73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E73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E73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E73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E73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2B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2B8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name w:val="Обычный.Название подразделения"/>
    <w:rsid w:val="00E5370C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1">
    <w:name w:val="1Орган_ПР"/>
    <w:basedOn w:val="a"/>
    <w:link w:val="10"/>
    <w:qFormat/>
    <w:rsid w:val="00E5370C"/>
    <w:pPr>
      <w:snapToGrid w:val="0"/>
      <w:ind w:firstLine="0"/>
      <w:jc w:val="center"/>
    </w:pPr>
    <w:rPr>
      <w:rFonts w:cs="Arial"/>
      <w:b/>
      <w:caps/>
      <w:sz w:val="24"/>
      <w:szCs w:val="28"/>
      <w:lang w:eastAsia="ar-SA"/>
    </w:rPr>
  </w:style>
  <w:style w:type="character" w:customStyle="1" w:styleId="10">
    <w:name w:val="1Орган_ПР Знак"/>
    <w:basedOn w:val="a0"/>
    <w:link w:val="1"/>
    <w:rsid w:val="00E5370C"/>
    <w:rPr>
      <w:rFonts w:ascii="Arial" w:eastAsia="Times New Roman" w:hAnsi="Arial" w:cs="Arial"/>
      <w:b/>
      <w:caps/>
      <w:sz w:val="24"/>
      <w:szCs w:val="28"/>
      <w:lang w:eastAsia="ar-SA"/>
    </w:rPr>
  </w:style>
  <w:style w:type="paragraph" w:customStyle="1" w:styleId="2">
    <w:name w:val="2Название"/>
    <w:basedOn w:val="a"/>
    <w:link w:val="20"/>
    <w:qFormat/>
    <w:rsid w:val="00E5370C"/>
    <w:pPr>
      <w:ind w:right="4536" w:firstLine="0"/>
    </w:pPr>
    <w:rPr>
      <w:rFonts w:cs="Arial"/>
      <w:b/>
      <w:sz w:val="24"/>
      <w:szCs w:val="28"/>
      <w:lang w:eastAsia="ar-SA"/>
    </w:rPr>
  </w:style>
  <w:style w:type="character" w:customStyle="1" w:styleId="20">
    <w:name w:val="2Название Знак"/>
    <w:basedOn w:val="a0"/>
    <w:link w:val="2"/>
    <w:rsid w:val="00E5370C"/>
    <w:rPr>
      <w:rFonts w:ascii="Arial" w:eastAsia="Times New Roman" w:hAnsi="Arial" w:cs="Arial"/>
      <w:b/>
      <w:sz w:val="24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1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4993B-C804-4144-B6EF-C8E7BC716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Юлия</dc:creator>
  <cp:keywords/>
  <dc:description/>
  <cp:lastModifiedBy>Пользователь Gigabyte</cp:lastModifiedBy>
  <cp:revision>22</cp:revision>
  <cp:lastPrinted>2023-06-22T12:04:00Z</cp:lastPrinted>
  <dcterms:created xsi:type="dcterms:W3CDTF">2017-03-13T11:59:00Z</dcterms:created>
  <dcterms:modified xsi:type="dcterms:W3CDTF">2023-07-17T08:58:00Z</dcterms:modified>
</cp:coreProperties>
</file>